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1F" w:rsidRDefault="004529E5" w:rsidP="007A5EDC">
      <w:pPr>
        <w:pStyle w:val="Title"/>
        <w:jc w:val="center"/>
      </w:pPr>
      <w:bookmarkStart w:id="0" w:name="_GoBack"/>
      <w:bookmarkEnd w:id="0"/>
      <w:r>
        <w:t>Ethica</w:t>
      </w:r>
      <w:r w:rsidR="007A5EDC">
        <w:t>l Dilemmas in Synthetic Biology</w:t>
      </w:r>
    </w:p>
    <w:p w:rsidR="006365EB" w:rsidRPr="006365EB" w:rsidRDefault="006365EB" w:rsidP="006365EB">
      <w:pPr>
        <w:jc w:val="center"/>
      </w:pPr>
      <w:r>
        <w:t>A Presentation by Annapolis Valley Quakers, September 4, 2013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4770"/>
        <w:gridCol w:w="5238"/>
      </w:tblGrid>
      <w:tr w:rsidR="006365EB" w:rsidTr="004F4C38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6365EB" w:rsidRDefault="006365EB" w:rsidP="0065304D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10008" w:type="dxa"/>
            <w:gridSpan w:val="2"/>
          </w:tcPr>
          <w:p w:rsidR="006365EB" w:rsidRDefault="006365EB" w:rsidP="004529E5">
            <w:pPr>
              <w:pStyle w:val="Heading2"/>
              <w:outlineLvl w:val="1"/>
            </w:pPr>
            <w:r>
              <w:t>Welcome and Introductions</w:t>
            </w:r>
          </w:p>
        </w:tc>
      </w:tr>
      <w:tr w:rsidR="004529E5" w:rsidTr="0065304D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4529E5" w:rsidRDefault="004529E5" w:rsidP="0065304D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4770" w:type="dxa"/>
          </w:tcPr>
          <w:p w:rsidR="004529E5" w:rsidRDefault="0065304D" w:rsidP="004529E5">
            <w:pPr>
              <w:pStyle w:val="Heading2"/>
              <w:outlineLvl w:val="1"/>
            </w:pPr>
            <w:r>
              <w:t xml:space="preserve">Synthetic Biology: </w:t>
            </w:r>
            <w:r w:rsidR="004529E5">
              <w:t>What Is It?</w:t>
            </w:r>
          </w:p>
          <w:p w:rsidR="004529E5" w:rsidRDefault="004529E5"/>
          <w:p w:rsidR="004529E5" w:rsidRDefault="004529E5" w:rsidP="004529E5">
            <w:pPr>
              <w:pStyle w:val="ListParagraph"/>
              <w:numPr>
                <w:ilvl w:val="0"/>
                <w:numId w:val="1"/>
              </w:numPr>
            </w:pPr>
            <w:r w:rsidRPr="004529E5">
              <w:rPr>
                <w:rStyle w:val="Strong"/>
              </w:rPr>
              <w:t>Genetic Engineering</w:t>
            </w:r>
            <w:r>
              <w:t xml:space="preserve">: </w:t>
            </w:r>
            <w:r w:rsidR="007A5EDC">
              <w:t>modifying a life form’s genes</w:t>
            </w:r>
          </w:p>
          <w:p w:rsidR="007A5EDC" w:rsidRDefault="007A5EDC" w:rsidP="007A5EDC">
            <w:pPr>
              <w:pStyle w:val="ListParagraph"/>
              <w:rPr>
                <w:rStyle w:val="Strong"/>
              </w:rPr>
            </w:pPr>
          </w:p>
          <w:p w:rsidR="007A5EDC" w:rsidRDefault="007A5EDC" w:rsidP="0005694C"/>
          <w:p w:rsidR="004529E5" w:rsidRDefault="004529E5" w:rsidP="004529E5">
            <w:pPr>
              <w:pStyle w:val="ListParagraph"/>
              <w:numPr>
                <w:ilvl w:val="0"/>
                <w:numId w:val="1"/>
              </w:numPr>
            </w:pPr>
            <w:r>
              <w:rPr>
                <w:rStyle w:val="Strong"/>
              </w:rPr>
              <w:t>Genetically Modified Organism</w:t>
            </w:r>
            <w:r w:rsidR="00283A08">
              <w:rPr>
                <w:rStyle w:val="Strong"/>
              </w:rPr>
              <w:t xml:space="preserve"> (GMO)</w:t>
            </w:r>
            <w:r w:rsidRPr="004529E5">
              <w:t>:</w:t>
            </w:r>
            <w:r>
              <w:t xml:space="preserve"> a life form </w:t>
            </w:r>
            <w:r w:rsidR="007A5EDC">
              <w:t>created by scientists</w:t>
            </w:r>
          </w:p>
          <w:p w:rsidR="004529E5" w:rsidRDefault="004529E5" w:rsidP="004529E5"/>
          <w:p w:rsidR="004529E5" w:rsidRDefault="004529E5" w:rsidP="004529E5"/>
          <w:p w:rsidR="004529E5" w:rsidRDefault="004529E5" w:rsidP="004529E5">
            <w:pPr>
              <w:pStyle w:val="ListParagraph"/>
              <w:numPr>
                <w:ilvl w:val="0"/>
                <w:numId w:val="1"/>
              </w:numPr>
            </w:pPr>
            <w:r w:rsidRPr="004529E5">
              <w:rPr>
                <w:rStyle w:val="Strong"/>
              </w:rPr>
              <w:t>Synthetic Biology</w:t>
            </w:r>
            <w:r>
              <w:t>: Using computers to automate genetic engineering</w:t>
            </w:r>
          </w:p>
          <w:p w:rsidR="004529E5" w:rsidRDefault="004529E5" w:rsidP="004529E5"/>
          <w:p w:rsidR="004529E5" w:rsidRDefault="004529E5" w:rsidP="004529E5">
            <w:pPr>
              <w:pStyle w:val="ListParagraph"/>
              <w:numPr>
                <w:ilvl w:val="1"/>
                <w:numId w:val="1"/>
              </w:numPr>
            </w:pPr>
            <w:r>
              <w:t>Makes it easier, faster, and cheaper to create genetically-modified organisms (GMOs)</w:t>
            </w:r>
          </w:p>
          <w:p w:rsidR="0005694C" w:rsidRDefault="0005694C" w:rsidP="0005694C"/>
          <w:p w:rsidR="007A5EDC" w:rsidRDefault="0005694C" w:rsidP="0005694C">
            <w:pPr>
              <w:pStyle w:val="ListParagraph"/>
              <w:numPr>
                <w:ilvl w:val="0"/>
                <w:numId w:val="4"/>
              </w:numPr>
            </w:pPr>
            <w:r>
              <w:t xml:space="preserve">Video: </w:t>
            </w:r>
            <w:hyperlink r:id="rId6" w:history="1">
              <w:r w:rsidRPr="004263EA">
                <w:rPr>
                  <w:rStyle w:val="Hyperlink"/>
                </w:rPr>
                <w:t>http://www.youtube.com/watch?v=rD5uNAMbDaQ</w:t>
              </w:r>
            </w:hyperlink>
          </w:p>
          <w:p w:rsidR="0005694C" w:rsidRDefault="0005694C" w:rsidP="0005694C"/>
        </w:tc>
        <w:tc>
          <w:tcPr>
            <w:tcW w:w="5238" w:type="dxa"/>
          </w:tcPr>
          <w:p w:rsidR="004529E5" w:rsidRDefault="004529E5" w:rsidP="004529E5">
            <w:pPr>
              <w:pStyle w:val="Heading2"/>
              <w:outlineLvl w:val="1"/>
            </w:pPr>
            <w:r>
              <w:t xml:space="preserve">My questions </w:t>
            </w:r>
            <w:r w:rsidR="007A5EDC">
              <w:t>are</w:t>
            </w:r>
            <w:r>
              <w:t>…</w:t>
            </w:r>
          </w:p>
          <w:p w:rsidR="004529E5" w:rsidRDefault="004529E5"/>
          <w:p w:rsidR="004529E5" w:rsidRDefault="004529E5"/>
          <w:p w:rsidR="004529E5" w:rsidRDefault="004529E5"/>
          <w:p w:rsidR="004529E5" w:rsidRDefault="004529E5" w:rsidP="006601C2"/>
        </w:tc>
      </w:tr>
      <w:tr w:rsidR="007A5EDC" w:rsidTr="0065304D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7A5EDC" w:rsidRDefault="007A5EDC" w:rsidP="0065304D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4770" w:type="dxa"/>
          </w:tcPr>
          <w:p w:rsidR="007A5EDC" w:rsidRDefault="007A5EDC" w:rsidP="004529E5">
            <w:pPr>
              <w:pStyle w:val="Heading2"/>
              <w:outlineLvl w:val="1"/>
            </w:pPr>
            <w:r>
              <w:t>Why Now?</w:t>
            </w:r>
          </w:p>
          <w:p w:rsidR="007A5EDC" w:rsidRDefault="007A5EDC" w:rsidP="007A5EDC"/>
          <w:p w:rsidR="007A5EDC" w:rsidRDefault="007A5EDC" w:rsidP="0005694C">
            <w:pPr>
              <w:pStyle w:val="ListParagraph"/>
              <w:numPr>
                <w:ilvl w:val="0"/>
                <w:numId w:val="3"/>
              </w:numPr>
            </w:pPr>
            <w:r>
              <w:t>To apply the precautionary principle:</w:t>
            </w:r>
          </w:p>
          <w:p w:rsidR="007A5EDC" w:rsidRDefault="007A5EDC" w:rsidP="007A5EDC"/>
          <w:p w:rsidR="007A5EDC" w:rsidRDefault="007A5EDC" w:rsidP="007A5EDC">
            <w:pPr>
              <w:pStyle w:val="Quote"/>
            </w:pPr>
            <w:r>
              <w:t>“…in the absence of full scientific certainty that harm would not ensue, the burden of proof falls on those who advocate for” an action.</w:t>
            </w:r>
          </w:p>
          <w:p w:rsidR="007A5EDC" w:rsidRDefault="007A5EDC" w:rsidP="007A5EDC"/>
          <w:p w:rsidR="007A5EDC" w:rsidRDefault="007A5EDC" w:rsidP="007A5EDC"/>
          <w:p w:rsidR="007A5EDC" w:rsidRDefault="0005694C" w:rsidP="0005694C">
            <w:pPr>
              <w:pStyle w:val="ListParagraph"/>
              <w:numPr>
                <w:ilvl w:val="0"/>
                <w:numId w:val="2"/>
              </w:numPr>
            </w:pPr>
            <w:r>
              <w:t>To explore the spiritual aspects of concern</w:t>
            </w:r>
          </w:p>
          <w:p w:rsidR="007A5EDC" w:rsidRDefault="007A5EDC" w:rsidP="007A5EDC"/>
          <w:p w:rsidR="007A5EDC" w:rsidRDefault="007A5EDC" w:rsidP="007A5EDC"/>
          <w:p w:rsidR="003C3D98" w:rsidRDefault="003C3D98" w:rsidP="007A5EDC"/>
          <w:p w:rsidR="003C3D98" w:rsidRDefault="003C3D98" w:rsidP="007A5EDC"/>
          <w:p w:rsidR="007A5EDC" w:rsidRDefault="007A5EDC" w:rsidP="007A5EDC"/>
          <w:p w:rsidR="007A5EDC" w:rsidRDefault="007A5EDC" w:rsidP="007A5EDC"/>
          <w:p w:rsidR="0005694C" w:rsidRDefault="0005694C" w:rsidP="007A5EDC"/>
          <w:p w:rsidR="0005694C" w:rsidRDefault="0005694C" w:rsidP="007A5EDC"/>
          <w:p w:rsidR="0005694C" w:rsidRDefault="0005694C" w:rsidP="007A5EDC"/>
          <w:p w:rsidR="007A5EDC" w:rsidRDefault="007A5EDC" w:rsidP="007A5EDC"/>
          <w:p w:rsidR="007A5EDC" w:rsidRPr="007A5EDC" w:rsidRDefault="007A5EDC" w:rsidP="007A5EDC"/>
        </w:tc>
        <w:tc>
          <w:tcPr>
            <w:tcW w:w="5238" w:type="dxa"/>
          </w:tcPr>
          <w:p w:rsidR="007A5EDC" w:rsidRDefault="0065304D" w:rsidP="007A5EDC">
            <w:pPr>
              <w:pStyle w:val="Heading2"/>
              <w:outlineLvl w:val="1"/>
            </w:pPr>
            <w:r>
              <w:t>What are my ideas about how to apply the precautionary principle?</w:t>
            </w:r>
          </w:p>
          <w:p w:rsidR="0005694C" w:rsidRDefault="0005694C" w:rsidP="0005694C"/>
          <w:p w:rsidR="0005694C" w:rsidRDefault="0005694C" w:rsidP="0005694C"/>
          <w:p w:rsidR="0005694C" w:rsidRDefault="0005694C" w:rsidP="0005694C"/>
          <w:p w:rsidR="0005694C" w:rsidRDefault="0005694C" w:rsidP="0005694C"/>
          <w:p w:rsidR="0005694C" w:rsidRDefault="0005694C" w:rsidP="0005694C"/>
          <w:p w:rsidR="0005694C" w:rsidRDefault="0005694C" w:rsidP="0005694C"/>
          <w:p w:rsidR="0005694C" w:rsidRPr="0005694C" w:rsidRDefault="0065304D" w:rsidP="0005694C">
            <w:pPr>
              <w:pStyle w:val="Heading2"/>
              <w:outlineLvl w:val="1"/>
            </w:pPr>
            <w:r>
              <w:t>What are my spiritual concerns about synthetic biology?</w:t>
            </w:r>
          </w:p>
        </w:tc>
      </w:tr>
    </w:tbl>
    <w:p w:rsidR="0005694C" w:rsidRDefault="0005694C" w:rsidP="0005694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2102"/>
        <w:gridCol w:w="3184"/>
        <w:gridCol w:w="4536"/>
      </w:tblGrid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3C3D98" w:rsidRDefault="003C3D98" w:rsidP="005B5EF3">
            <w:pPr>
              <w:pStyle w:val="Heading2"/>
              <w:outlineLvl w:val="1"/>
            </w:pPr>
            <w:r>
              <w:t>Possible New Technologies</w:t>
            </w:r>
          </w:p>
          <w:p w:rsidR="003C3D98" w:rsidRPr="003C3D98" w:rsidRDefault="003C3D98" w:rsidP="003C3D98">
            <w:pPr>
              <w:rPr>
                <w:rStyle w:val="Strong"/>
                <w:bCs w:val="0"/>
              </w:rPr>
            </w:pPr>
          </w:p>
        </w:tc>
        <w:tc>
          <w:tcPr>
            <w:tcW w:w="3184" w:type="dxa"/>
            <w:tcBorders>
              <w:left w:val="nil"/>
              <w:bottom w:val="single" w:sz="4" w:space="0" w:color="auto"/>
            </w:tcBorders>
          </w:tcPr>
          <w:p w:rsidR="003C3D98" w:rsidRDefault="003C3D98" w:rsidP="003C3D98">
            <w:pPr>
              <w:pStyle w:val="Heading2"/>
              <w:outlineLvl w:val="1"/>
            </w:pPr>
            <w:r>
              <w:t>Examples</w:t>
            </w:r>
          </w:p>
        </w:tc>
        <w:tc>
          <w:tcPr>
            <w:tcW w:w="4536" w:type="dxa"/>
            <w:tcBorders>
              <w:bottom w:val="nil"/>
            </w:tcBorders>
          </w:tcPr>
          <w:p w:rsidR="003C3D98" w:rsidRDefault="003C3D98" w:rsidP="003C3D98">
            <w:pPr>
              <w:pStyle w:val="Heading2"/>
              <w:outlineLvl w:val="1"/>
            </w:pPr>
            <w:proofErr w:type="gramStart"/>
            <w:r>
              <w:t>Othe</w:t>
            </w:r>
            <w:r w:rsidR="007041BB">
              <w:t>r New Technologies?</w:t>
            </w:r>
            <w:proofErr w:type="gramEnd"/>
          </w:p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360"/>
              <w:outlineLvl w:val="1"/>
            </w:pPr>
          </w:p>
        </w:tc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New materials</w:t>
            </w:r>
          </w:p>
        </w:tc>
        <w:tc>
          <w:tcPr>
            <w:tcW w:w="3184" w:type="dxa"/>
            <w:tcBorders>
              <w:left w:val="nil"/>
              <w:bottom w:val="single" w:sz="4" w:space="0" w:color="auto"/>
            </w:tcBorders>
          </w:tcPr>
          <w:p w:rsidR="003C3D98" w:rsidRDefault="003C3D98" w:rsidP="003C3D98">
            <w:r>
              <w:t>Synthetic spider silk, plastics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720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Foodstuffs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D98" w:rsidRDefault="003C3D98" w:rsidP="003C3D98">
            <w:r>
              <w:t>More productive or nutritious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720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Medicines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D98" w:rsidRDefault="003C3D98" w:rsidP="003C3D98">
            <w:r>
              <w:t>Anti-malaria drug, micro-species that produce blood or vaccines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720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Energy sources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D98" w:rsidRDefault="003C3D98" w:rsidP="003C3D98">
            <w:r>
              <w:t>Algae</w:t>
            </w:r>
            <w:r w:rsidR="00B82B75">
              <w:t xml:space="preserve"> for biofuel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720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Remedies for pollution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D98" w:rsidRDefault="003C3D98" w:rsidP="003C3D98">
            <w:r>
              <w:t>Arsenic-detecting bacteria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720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Computing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D98" w:rsidRDefault="003C3D98" w:rsidP="003C3D98">
            <w:r>
              <w:t>Using DNA to encode data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720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Weapons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D98" w:rsidRDefault="003C3D98" w:rsidP="003C3D98">
            <w:r>
              <w:t>Biological, chemical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ind w:left="720"/>
              <w:outlineLvl w:val="1"/>
            </w:pPr>
          </w:p>
        </w:tc>
        <w:tc>
          <w:tcPr>
            <w:tcW w:w="2102" w:type="dxa"/>
            <w:tcBorders>
              <w:top w:val="single" w:sz="4" w:space="0" w:color="auto"/>
              <w:right w:val="nil"/>
            </w:tcBorders>
          </w:tcPr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Manipulating species’ genome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</w:tcBorders>
          </w:tcPr>
          <w:p w:rsidR="003C3D98" w:rsidRDefault="003C3D98" w:rsidP="003C3D98">
            <w:r>
              <w:t>Increased intelligence, immunity, lifespan</w:t>
            </w:r>
          </w:p>
          <w:p w:rsidR="0065304D" w:rsidRDefault="0065304D" w:rsidP="003C3D98"/>
        </w:tc>
        <w:tc>
          <w:tcPr>
            <w:tcW w:w="4536" w:type="dxa"/>
            <w:tcBorders>
              <w:top w:val="nil"/>
            </w:tcBorders>
          </w:tcPr>
          <w:p w:rsidR="003C3D98" w:rsidRDefault="003C3D98" w:rsidP="003C3D98"/>
        </w:tc>
      </w:tr>
      <w:tr w:rsidR="003C3D98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3C3D98" w:rsidRDefault="003C3D98" w:rsidP="006365EB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5286" w:type="dxa"/>
            <w:gridSpan w:val="2"/>
          </w:tcPr>
          <w:p w:rsidR="003C3D98" w:rsidRDefault="003C3D98" w:rsidP="003C3D98">
            <w:pPr>
              <w:pStyle w:val="Heading2"/>
              <w:outlineLvl w:val="1"/>
            </w:pPr>
            <w:r>
              <w:t>Possible Concerns</w:t>
            </w:r>
          </w:p>
          <w:p w:rsidR="0065304D" w:rsidRDefault="0065304D" w:rsidP="0065304D"/>
          <w:p w:rsidR="0065304D" w:rsidRDefault="0065304D" w:rsidP="0065304D">
            <w:r>
              <w:t>About the ecosystem:</w:t>
            </w:r>
          </w:p>
          <w:p w:rsidR="0065304D" w:rsidRDefault="0065304D" w:rsidP="0065304D">
            <w:pPr>
              <w:pStyle w:val="ListParagraph"/>
              <w:numPr>
                <w:ilvl w:val="0"/>
                <w:numId w:val="2"/>
              </w:numPr>
            </w:pPr>
            <w:r>
              <w:t>Loss of biodiversity</w:t>
            </w:r>
          </w:p>
          <w:p w:rsidR="0065304D" w:rsidRDefault="0065304D" w:rsidP="0065304D">
            <w:pPr>
              <w:pStyle w:val="ListParagraph"/>
              <w:numPr>
                <w:ilvl w:val="0"/>
                <w:numId w:val="2"/>
              </w:numPr>
            </w:pPr>
            <w:r>
              <w:t>New illnesses, unhealthy conditions, biological stresses on people, animals, plants, microorganisms</w:t>
            </w:r>
          </w:p>
          <w:p w:rsidR="0065304D" w:rsidRDefault="0065304D" w:rsidP="0065304D">
            <w:pPr>
              <w:pStyle w:val="ListParagraph"/>
              <w:numPr>
                <w:ilvl w:val="0"/>
                <w:numId w:val="2"/>
              </w:numPr>
            </w:pPr>
            <w:r>
              <w:t>Lack of long-term study</w:t>
            </w:r>
          </w:p>
          <w:p w:rsidR="0065304D" w:rsidRDefault="0065304D" w:rsidP="0065304D"/>
          <w:p w:rsidR="0065304D" w:rsidRDefault="0065304D" w:rsidP="0065304D">
            <w:r>
              <w:t>About social and political issues:</w:t>
            </w:r>
          </w:p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Biological weapons</w:t>
            </w:r>
          </w:p>
          <w:p w:rsidR="0065304D" w:rsidRDefault="0065304D" w:rsidP="0065304D">
            <w:pPr>
              <w:pStyle w:val="ListParagraph"/>
              <w:numPr>
                <w:ilvl w:val="0"/>
                <w:numId w:val="2"/>
              </w:numPr>
            </w:pPr>
            <w:r>
              <w:t>Concentration of wealth</w:t>
            </w:r>
          </w:p>
          <w:p w:rsidR="0065304D" w:rsidRDefault="0065304D" w:rsidP="0065304D">
            <w:pPr>
              <w:pStyle w:val="ListParagraph"/>
              <w:numPr>
                <w:ilvl w:val="0"/>
                <w:numId w:val="2"/>
              </w:numPr>
            </w:pPr>
            <w:r>
              <w:t>Concentration of knowledge because of patents and intellectual property law</w:t>
            </w:r>
          </w:p>
          <w:p w:rsidR="003C3D98" w:rsidRDefault="003C3D98" w:rsidP="009F11DF">
            <w:pPr>
              <w:pStyle w:val="ListParagraph"/>
              <w:numPr>
                <w:ilvl w:val="0"/>
                <w:numId w:val="2"/>
              </w:numPr>
            </w:pPr>
            <w:r>
              <w:t>Diversion of public funds</w:t>
            </w:r>
          </w:p>
          <w:p w:rsidR="009F11DF" w:rsidRDefault="0065304D" w:rsidP="009F11DF">
            <w:pPr>
              <w:pStyle w:val="ListParagraph"/>
              <w:numPr>
                <w:ilvl w:val="0"/>
                <w:numId w:val="2"/>
              </w:numPr>
            </w:pPr>
            <w:r>
              <w:t>Providing a smoke screen for risky or unpopular technologies by disguising them as “exit-from-oil” strategies</w:t>
            </w:r>
          </w:p>
          <w:p w:rsidR="0065304D" w:rsidRDefault="0065304D" w:rsidP="0065304D"/>
          <w:p w:rsidR="0065304D" w:rsidRDefault="0065304D" w:rsidP="0065304D">
            <w:r>
              <w:t>About moral issues:</w:t>
            </w:r>
          </w:p>
          <w:p w:rsidR="009F11DF" w:rsidRDefault="009F11DF" w:rsidP="009F11DF">
            <w:pPr>
              <w:pStyle w:val="ListParagraph"/>
              <w:numPr>
                <w:ilvl w:val="0"/>
                <w:numId w:val="2"/>
              </w:numPr>
            </w:pPr>
            <w:r>
              <w:t>Private ownership of life</w:t>
            </w:r>
          </w:p>
          <w:p w:rsidR="0065304D" w:rsidRDefault="0065304D" w:rsidP="0065304D">
            <w:pPr>
              <w:pStyle w:val="ListParagraph"/>
              <w:numPr>
                <w:ilvl w:val="0"/>
                <w:numId w:val="2"/>
              </w:numPr>
            </w:pPr>
            <w:r>
              <w:t>Infringing on reproductive rights</w:t>
            </w:r>
          </w:p>
          <w:p w:rsidR="0065304D" w:rsidRDefault="0065304D" w:rsidP="009F11DF">
            <w:pPr>
              <w:pStyle w:val="ListParagraph"/>
              <w:numPr>
                <w:ilvl w:val="0"/>
                <w:numId w:val="2"/>
              </w:numPr>
            </w:pPr>
            <w:r>
              <w:t>Infringing on rights of people with disabilities, especially in conversations where they are not full participants</w:t>
            </w:r>
          </w:p>
          <w:p w:rsidR="003C3D98" w:rsidRDefault="0065304D" w:rsidP="009F11DF">
            <w:pPr>
              <w:pStyle w:val="ListParagraph"/>
              <w:numPr>
                <w:ilvl w:val="0"/>
                <w:numId w:val="2"/>
              </w:numPr>
            </w:pPr>
            <w:r>
              <w:t>Difficulty of o</w:t>
            </w:r>
            <w:r w:rsidR="003C3D98">
              <w:t>versight, regulation, enforcement</w:t>
            </w:r>
          </w:p>
          <w:p w:rsidR="009F11DF" w:rsidRDefault="009F11DF" w:rsidP="009F11DF">
            <w:pPr>
              <w:pStyle w:val="ListParagraph"/>
              <w:numPr>
                <w:ilvl w:val="0"/>
                <w:numId w:val="2"/>
              </w:numPr>
            </w:pPr>
            <w:r>
              <w:t>Overstating our knowledge, underplaying our uncertainty</w:t>
            </w:r>
          </w:p>
          <w:p w:rsidR="0065304D" w:rsidRDefault="0065304D" w:rsidP="003C3D98"/>
          <w:p w:rsidR="0065304D" w:rsidRDefault="0065304D" w:rsidP="003C3D98"/>
        </w:tc>
        <w:tc>
          <w:tcPr>
            <w:tcW w:w="4536" w:type="dxa"/>
          </w:tcPr>
          <w:p w:rsidR="003C3D98" w:rsidRDefault="009F11DF" w:rsidP="00B82B75">
            <w:pPr>
              <w:pStyle w:val="Heading2"/>
              <w:outlineLvl w:val="1"/>
            </w:pPr>
            <w:r>
              <w:t>Other</w:t>
            </w:r>
            <w:r w:rsidR="007041BB">
              <w:t xml:space="preserve"> Concerns?</w:t>
            </w:r>
          </w:p>
        </w:tc>
      </w:tr>
      <w:tr w:rsidR="007041BB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7041BB" w:rsidRDefault="007041BB" w:rsidP="006365EB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5286" w:type="dxa"/>
            <w:gridSpan w:val="2"/>
          </w:tcPr>
          <w:p w:rsidR="007041BB" w:rsidRDefault="007041BB" w:rsidP="005B5EF3">
            <w:pPr>
              <w:pStyle w:val="Heading2"/>
              <w:outlineLvl w:val="1"/>
            </w:pPr>
            <w:r>
              <w:t xml:space="preserve">Possible Ways to </w:t>
            </w:r>
            <w:r w:rsidR="006365EB">
              <w:t>Respond</w:t>
            </w:r>
          </w:p>
          <w:p w:rsidR="007041BB" w:rsidRDefault="007041BB" w:rsidP="005B5EF3"/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Risk research</w:t>
            </w:r>
          </w:p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Pre-market regulation</w:t>
            </w:r>
          </w:p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Enforcement mechanisms</w:t>
            </w:r>
          </w:p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Preventing exposure until safety is demonstrated</w:t>
            </w:r>
            <w:r w:rsidR="0065304D">
              <w:t xml:space="preserve"> and oversight is in place</w:t>
            </w:r>
          </w:p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Monitoring for unintended consequences</w:t>
            </w:r>
          </w:p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Ban on manipulating the human genome</w:t>
            </w:r>
          </w:p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Full disclosure of safety testing before commercial release</w:t>
            </w:r>
          </w:p>
          <w:p w:rsidR="007041BB" w:rsidRDefault="007041BB" w:rsidP="005B5EF3">
            <w:pPr>
              <w:pStyle w:val="ListParagraph"/>
              <w:numPr>
                <w:ilvl w:val="0"/>
                <w:numId w:val="6"/>
              </w:numPr>
            </w:pPr>
            <w:r>
              <w:t>Moratorium on release or commercial use</w:t>
            </w:r>
          </w:p>
          <w:p w:rsidR="007041BB" w:rsidRDefault="0065304D" w:rsidP="005B5EF3">
            <w:pPr>
              <w:pStyle w:val="ListParagraph"/>
              <w:numPr>
                <w:ilvl w:val="0"/>
                <w:numId w:val="6"/>
              </w:numPr>
            </w:pPr>
            <w:r>
              <w:t>Disallowing</w:t>
            </w:r>
            <w:r w:rsidR="007041BB">
              <w:t xml:space="preserve"> patents on genetic sequences</w:t>
            </w:r>
          </w:p>
          <w:p w:rsidR="007041BB" w:rsidRDefault="007041BB" w:rsidP="007041BB">
            <w:pPr>
              <w:pStyle w:val="ListParagraph"/>
              <w:ind w:left="360"/>
            </w:pPr>
          </w:p>
        </w:tc>
        <w:tc>
          <w:tcPr>
            <w:tcW w:w="4536" w:type="dxa"/>
          </w:tcPr>
          <w:p w:rsidR="007041BB" w:rsidRDefault="00B82B75" w:rsidP="007041BB">
            <w:pPr>
              <w:pStyle w:val="Heading2"/>
              <w:outlineLvl w:val="1"/>
            </w:pPr>
            <w:proofErr w:type="gramStart"/>
            <w:r>
              <w:t xml:space="preserve">Other </w:t>
            </w:r>
            <w:r w:rsidR="006365EB">
              <w:t>Ways to Respond?</w:t>
            </w:r>
            <w:proofErr w:type="gramEnd"/>
          </w:p>
          <w:p w:rsidR="007041BB" w:rsidRDefault="007041BB" w:rsidP="005B5EF3"/>
          <w:p w:rsidR="007041BB" w:rsidRDefault="007041BB" w:rsidP="005B5EF3"/>
          <w:p w:rsidR="007041BB" w:rsidRDefault="007041BB" w:rsidP="005B5EF3"/>
          <w:p w:rsidR="007041BB" w:rsidRDefault="007041BB" w:rsidP="005B5EF3"/>
          <w:p w:rsidR="007041BB" w:rsidRDefault="007041BB" w:rsidP="005B5EF3"/>
        </w:tc>
      </w:tr>
      <w:tr w:rsidR="007041BB" w:rsidTr="006365EB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7041BB" w:rsidRDefault="007041BB" w:rsidP="006365EB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5286" w:type="dxa"/>
            <w:gridSpan w:val="2"/>
          </w:tcPr>
          <w:p w:rsidR="007041BB" w:rsidRDefault="007041BB" w:rsidP="005B5EF3">
            <w:pPr>
              <w:pStyle w:val="Heading2"/>
              <w:outlineLvl w:val="1"/>
            </w:pPr>
            <w:r>
              <w:t>Queries</w:t>
            </w:r>
          </w:p>
          <w:p w:rsidR="0065304D" w:rsidRDefault="0065304D" w:rsidP="0065304D"/>
          <w:p w:rsidR="0065304D" w:rsidRPr="0065304D" w:rsidRDefault="0065304D" w:rsidP="0065304D">
            <w:r>
              <w:t>About ecology:</w:t>
            </w:r>
          </w:p>
          <w:p w:rsidR="007041BB" w:rsidRDefault="007041BB" w:rsidP="0049049B">
            <w:pPr>
              <w:pStyle w:val="ListParagraph"/>
              <w:numPr>
                <w:ilvl w:val="0"/>
                <w:numId w:val="10"/>
              </w:numPr>
            </w:pPr>
            <w:r>
              <w:t>Will important features of life be ignored by viewing it through engineering principles?</w:t>
            </w:r>
          </w:p>
          <w:p w:rsidR="007041BB" w:rsidRDefault="007041BB" w:rsidP="0049049B">
            <w:pPr>
              <w:pStyle w:val="ListParagraph"/>
              <w:numPr>
                <w:ilvl w:val="0"/>
                <w:numId w:val="10"/>
              </w:numPr>
            </w:pPr>
            <w:r>
              <w:t>What might synthetic organisms do unexpectedly?</w:t>
            </w:r>
          </w:p>
          <w:p w:rsidR="007041BB" w:rsidRDefault="007041BB" w:rsidP="0049049B">
            <w:pPr>
              <w:pStyle w:val="ListParagraph"/>
              <w:numPr>
                <w:ilvl w:val="0"/>
                <w:numId w:val="10"/>
              </w:numPr>
            </w:pPr>
            <w:r>
              <w:t>How will this affect biodiversity locally and globally?</w:t>
            </w:r>
          </w:p>
          <w:p w:rsidR="007041BB" w:rsidRDefault="007041BB" w:rsidP="0049049B">
            <w:pPr>
              <w:pStyle w:val="ListParagraph"/>
              <w:numPr>
                <w:ilvl w:val="0"/>
                <w:numId w:val="10"/>
              </w:numPr>
            </w:pPr>
            <w:r>
              <w:t>Will benefits be distributed equitably?</w:t>
            </w:r>
          </w:p>
          <w:p w:rsidR="00A274AD" w:rsidRDefault="00A274AD" w:rsidP="0049049B">
            <w:pPr>
              <w:pStyle w:val="ListParagraph"/>
              <w:numPr>
                <w:ilvl w:val="0"/>
                <w:numId w:val="10"/>
              </w:numPr>
            </w:pPr>
            <w:r>
              <w:t>How can society address these questions when the answers are unknown?</w:t>
            </w:r>
          </w:p>
          <w:p w:rsidR="00A274AD" w:rsidRDefault="00A274AD" w:rsidP="00A274AD"/>
          <w:p w:rsidR="00A274AD" w:rsidRDefault="00A274AD" w:rsidP="00A274AD">
            <w:r>
              <w:t>About social and economic concerns:</w:t>
            </w:r>
          </w:p>
          <w:p w:rsidR="00A274AD" w:rsidRDefault="00A274AD" w:rsidP="0049049B">
            <w:pPr>
              <w:pStyle w:val="ListParagraph"/>
              <w:numPr>
                <w:ilvl w:val="0"/>
                <w:numId w:val="9"/>
              </w:numPr>
            </w:pPr>
            <w:r>
              <w:t>How can informed democratic processes play a role in decisions about this new technology?</w:t>
            </w:r>
          </w:p>
          <w:p w:rsidR="00A274AD" w:rsidRDefault="00A274AD" w:rsidP="0049049B">
            <w:pPr>
              <w:pStyle w:val="ListParagraph"/>
              <w:numPr>
                <w:ilvl w:val="0"/>
                <w:numId w:val="9"/>
              </w:numPr>
            </w:pPr>
            <w:r>
              <w:t>What mechanisms and institutions can assure international justice and equitable distribution in the application of these technologies?</w:t>
            </w:r>
          </w:p>
          <w:p w:rsidR="00A274AD" w:rsidRDefault="00A274AD" w:rsidP="0049049B">
            <w:pPr>
              <w:pStyle w:val="ListParagraph"/>
              <w:numPr>
                <w:ilvl w:val="0"/>
                <w:numId w:val="9"/>
              </w:numPr>
            </w:pPr>
            <w:r>
              <w:t>Is regulation possible?  How could it be enforced? How can we regulate knowledge?</w:t>
            </w:r>
          </w:p>
          <w:p w:rsidR="00A274AD" w:rsidRDefault="00A274AD" w:rsidP="00A274AD"/>
          <w:p w:rsidR="00A274AD" w:rsidRDefault="00A274AD" w:rsidP="00A274AD">
            <w:r>
              <w:t>About moral concerns:</w:t>
            </w:r>
          </w:p>
          <w:p w:rsidR="00A274AD" w:rsidRDefault="00A274AD" w:rsidP="0049049B">
            <w:pPr>
              <w:pStyle w:val="ListParagraph"/>
              <w:numPr>
                <w:ilvl w:val="0"/>
                <w:numId w:val="8"/>
              </w:numPr>
            </w:pPr>
            <w:r>
              <w:t>How do we avoid placing too high a value on technology at the expense of intrinsic</w:t>
            </w:r>
            <w:r w:rsidR="0049049B">
              <w:t xml:space="preserve"> human intelligence?</w:t>
            </w:r>
          </w:p>
          <w:p w:rsidR="0049049B" w:rsidRDefault="0049049B" w:rsidP="0049049B">
            <w:pPr>
              <w:pStyle w:val="ListParagraph"/>
              <w:numPr>
                <w:ilvl w:val="0"/>
                <w:numId w:val="8"/>
              </w:numPr>
            </w:pPr>
            <w:r>
              <w:t>Can we afford to consciously manipulate evolution?</w:t>
            </w:r>
          </w:p>
          <w:p w:rsidR="0049049B" w:rsidRDefault="0049049B" w:rsidP="0049049B">
            <w:pPr>
              <w:pStyle w:val="ListParagraph"/>
              <w:numPr>
                <w:ilvl w:val="0"/>
                <w:numId w:val="8"/>
              </w:numPr>
            </w:pPr>
            <w:r>
              <w:t>What is sacred in living beings, and how might synthetic biology affect it?</w:t>
            </w:r>
          </w:p>
          <w:p w:rsidR="0049049B" w:rsidRDefault="0049049B" w:rsidP="0049049B"/>
          <w:p w:rsidR="0049049B" w:rsidRDefault="0049049B" w:rsidP="0049049B"/>
          <w:p w:rsidR="0049049B" w:rsidRDefault="0049049B" w:rsidP="0049049B"/>
          <w:p w:rsidR="0049049B" w:rsidRDefault="0049049B" w:rsidP="0049049B"/>
          <w:p w:rsidR="0049049B" w:rsidRDefault="0049049B" w:rsidP="0049049B"/>
          <w:p w:rsidR="0049049B" w:rsidRDefault="0049049B" w:rsidP="0049049B"/>
          <w:p w:rsidR="007041BB" w:rsidRPr="009F11DF" w:rsidRDefault="007041BB" w:rsidP="00A274AD">
            <w:pPr>
              <w:pStyle w:val="ListParagraph"/>
              <w:ind w:left="360"/>
            </w:pPr>
          </w:p>
        </w:tc>
        <w:tc>
          <w:tcPr>
            <w:tcW w:w="4536" w:type="dxa"/>
          </w:tcPr>
          <w:p w:rsidR="007041BB" w:rsidRDefault="007041BB" w:rsidP="005B5EF3">
            <w:pPr>
              <w:pStyle w:val="Heading2"/>
              <w:outlineLvl w:val="1"/>
            </w:pPr>
            <w:r>
              <w:t>My Queries</w:t>
            </w:r>
          </w:p>
          <w:p w:rsidR="00660C49" w:rsidRPr="00D92EF6" w:rsidRDefault="00660C49" w:rsidP="00D92EF6"/>
        </w:tc>
      </w:tr>
      <w:tr w:rsidR="006365EB" w:rsidTr="00346B62">
        <w:trPr>
          <w:trHeight w:val="3491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6365EB" w:rsidRDefault="006365EB" w:rsidP="006365EB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9822" w:type="dxa"/>
            <w:gridSpan w:val="3"/>
          </w:tcPr>
          <w:p w:rsidR="006365EB" w:rsidRDefault="006365EB" w:rsidP="007041BB">
            <w:pPr>
              <w:pStyle w:val="Heading2"/>
              <w:outlineLvl w:val="1"/>
            </w:pPr>
            <w:r>
              <w:t>My Thoughts</w:t>
            </w:r>
          </w:p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7041BB"/>
          <w:p w:rsidR="006365EB" w:rsidRDefault="006365EB" w:rsidP="009F11DF">
            <w:pPr>
              <w:pStyle w:val="Heading2"/>
              <w:outlineLvl w:val="1"/>
            </w:pPr>
          </w:p>
        </w:tc>
      </w:tr>
      <w:tr w:rsidR="006365EB" w:rsidTr="007E42F8">
        <w:trPr>
          <w:trHeight w:val="854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6365EB" w:rsidRDefault="006365EB" w:rsidP="006365EB">
            <w:pPr>
              <w:pStyle w:val="Heading2"/>
              <w:numPr>
                <w:ilvl w:val="0"/>
                <w:numId w:val="7"/>
              </w:numPr>
              <w:outlineLvl w:val="1"/>
            </w:pPr>
          </w:p>
        </w:tc>
        <w:tc>
          <w:tcPr>
            <w:tcW w:w="9822" w:type="dxa"/>
            <w:gridSpan w:val="3"/>
          </w:tcPr>
          <w:p w:rsidR="006365EB" w:rsidRDefault="006365EB" w:rsidP="007041BB">
            <w:pPr>
              <w:pStyle w:val="Heading2"/>
              <w:outlineLvl w:val="1"/>
            </w:pPr>
            <w:r>
              <w:t>Questions and Answers</w:t>
            </w:r>
          </w:p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6365EB"/>
          <w:p w:rsidR="006365EB" w:rsidRDefault="006365EB" w:rsidP="009F11DF">
            <w:pPr>
              <w:pStyle w:val="Heading2"/>
              <w:outlineLvl w:val="1"/>
            </w:pPr>
          </w:p>
        </w:tc>
      </w:tr>
    </w:tbl>
    <w:p w:rsidR="007041BB" w:rsidRDefault="007041BB" w:rsidP="0005694C"/>
    <w:p w:rsidR="00910C0C" w:rsidRDefault="00910C0C" w:rsidP="0005694C">
      <w:r w:rsidRPr="00910C0C">
        <w:rPr>
          <w:rStyle w:val="Heading2Char"/>
        </w:rPr>
        <w:t>The Quaker Institute for the Future</w:t>
      </w:r>
      <w:r>
        <w:t xml:space="preserve"> publishes pamphlets on “human betterment and maintaining the Earth’s ecological integrity.”  Full texts are available (</w:t>
      </w:r>
      <w:hyperlink r:id="rId7" w:history="1">
        <w:r w:rsidRPr="00C641EA">
          <w:rPr>
            <w:rStyle w:val="Hyperlink"/>
          </w:rPr>
          <w:t>http://www.quakerinstitute.org/?page_id=5</w:t>
        </w:r>
      </w:hyperlink>
      <w:r>
        <w:t>) on these topics:</w:t>
      </w:r>
    </w:p>
    <w:p w:rsidR="00910C0C" w:rsidRPr="00910C0C" w:rsidRDefault="00910C0C" w:rsidP="00910C0C">
      <w:pPr>
        <w:pStyle w:val="ListParagraph"/>
        <w:numPr>
          <w:ilvl w:val="0"/>
          <w:numId w:val="11"/>
        </w:numPr>
        <w:rPr>
          <w:i/>
        </w:rPr>
      </w:pPr>
      <w:r w:rsidRPr="00910C0C">
        <w:rPr>
          <w:i/>
        </w:rPr>
        <w:t>Beyond the Growth Dilemma</w:t>
      </w:r>
    </w:p>
    <w:p w:rsidR="00910C0C" w:rsidRPr="00910C0C" w:rsidRDefault="00910C0C" w:rsidP="00910C0C">
      <w:pPr>
        <w:pStyle w:val="ListParagraph"/>
        <w:numPr>
          <w:ilvl w:val="0"/>
          <w:numId w:val="11"/>
        </w:numPr>
        <w:rPr>
          <w:i/>
        </w:rPr>
      </w:pPr>
      <w:r w:rsidRPr="00910C0C">
        <w:rPr>
          <w:i/>
        </w:rPr>
        <w:t>It’s the Economy, Friends</w:t>
      </w:r>
    </w:p>
    <w:p w:rsidR="00910C0C" w:rsidRPr="00910C0C" w:rsidRDefault="00910C0C" w:rsidP="00910C0C">
      <w:pPr>
        <w:pStyle w:val="ListParagraph"/>
        <w:numPr>
          <w:ilvl w:val="0"/>
          <w:numId w:val="11"/>
        </w:numPr>
        <w:rPr>
          <w:i/>
        </w:rPr>
      </w:pPr>
      <w:r w:rsidRPr="00910C0C">
        <w:rPr>
          <w:i/>
        </w:rPr>
        <w:t>How Does Societal Transformation Happen?</w:t>
      </w:r>
    </w:p>
    <w:p w:rsidR="00910C0C" w:rsidRPr="00910C0C" w:rsidRDefault="00910C0C" w:rsidP="00910C0C">
      <w:pPr>
        <w:pStyle w:val="ListParagraph"/>
        <w:numPr>
          <w:ilvl w:val="0"/>
          <w:numId w:val="11"/>
        </w:numPr>
        <w:rPr>
          <w:i/>
        </w:rPr>
      </w:pPr>
      <w:r w:rsidRPr="00910C0C">
        <w:rPr>
          <w:i/>
        </w:rPr>
        <w:t>Genetically Modified Crops</w:t>
      </w:r>
    </w:p>
    <w:p w:rsidR="00910C0C" w:rsidRPr="00910C0C" w:rsidRDefault="00910C0C" w:rsidP="00910C0C">
      <w:pPr>
        <w:pStyle w:val="ListParagraph"/>
        <w:numPr>
          <w:ilvl w:val="0"/>
          <w:numId w:val="11"/>
        </w:numPr>
        <w:rPr>
          <w:i/>
        </w:rPr>
      </w:pPr>
      <w:r w:rsidRPr="00910C0C">
        <w:rPr>
          <w:i/>
        </w:rPr>
        <w:t>How on Earth Do We Live Now?</w:t>
      </w:r>
    </w:p>
    <w:p w:rsidR="00910C0C" w:rsidRDefault="00910C0C" w:rsidP="00910C0C">
      <w:pPr>
        <w:pStyle w:val="ListParagraph"/>
        <w:numPr>
          <w:ilvl w:val="0"/>
          <w:numId w:val="11"/>
        </w:numPr>
        <w:rPr>
          <w:i/>
        </w:rPr>
      </w:pPr>
      <w:r w:rsidRPr="00910C0C">
        <w:rPr>
          <w:i/>
        </w:rPr>
        <w:t>Fueling Our future</w:t>
      </w:r>
    </w:p>
    <w:p w:rsidR="006365EB" w:rsidRPr="00910C0C" w:rsidRDefault="006365EB" w:rsidP="006365EB">
      <w:pPr>
        <w:pStyle w:val="ListParagraph"/>
        <w:rPr>
          <w:i/>
        </w:rPr>
      </w:pPr>
    </w:p>
    <w:p w:rsidR="00910C0C" w:rsidRDefault="00910C0C" w:rsidP="00910C0C">
      <w:pPr>
        <w:pStyle w:val="NormalWeb"/>
      </w:pPr>
      <w:r w:rsidRPr="00910C0C">
        <w:rPr>
          <w:rStyle w:val="Heading2Char"/>
        </w:rPr>
        <w:t>Annapolis Valley Quaker</w:t>
      </w:r>
      <w:r w:rsidR="006365EB">
        <w:rPr>
          <w:rStyle w:val="Heading2Char"/>
        </w:rPr>
        <w:t>s</w:t>
      </w:r>
      <w:r w:rsidRPr="00910C0C">
        <w:rPr>
          <w:rStyle w:val="Heading2Char"/>
        </w:rPr>
        <w:t xml:space="preserve"> </w:t>
      </w:r>
      <w:r>
        <w:t>meet in the homes of local members at 10:30am each Sunday morning. All are welcome.  Call or email for locations.</w:t>
      </w:r>
    </w:p>
    <w:p w:rsidR="00910C0C" w:rsidRDefault="00910C0C" w:rsidP="00910C0C">
      <w:pPr>
        <w:pStyle w:val="NormalWeb"/>
      </w:pPr>
      <w:r>
        <w:t xml:space="preserve">For more information, </w:t>
      </w:r>
      <w:r w:rsidR="006365EB">
        <w:t>please contact us:</w:t>
      </w:r>
    </w:p>
    <w:p w:rsidR="00910C0C" w:rsidRDefault="00910C0C" w:rsidP="00910C0C">
      <w:pPr>
        <w:pStyle w:val="NoSpacing"/>
      </w:pPr>
      <w:r>
        <w:t>(902) 679-3743</w:t>
      </w:r>
    </w:p>
    <w:p w:rsidR="00910C0C" w:rsidRDefault="005C6D4D" w:rsidP="00910C0C">
      <w:pPr>
        <w:pStyle w:val="NoSpacing"/>
      </w:pPr>
      <w:hyperlink r:id="rId8" w:history="1">
        <w:r w:rsidR="00910C0C" w:rsidRPr="00C641EA">
          <w:rPr>
            <w:rStyle w:val="Hyperlink"/>
          </w:rPr>
          <w:t>info@annapolisvalley.quaker.ca</w:t>
        </w:r>
      </w:hyperlink>
    </w:p>
    <w:p w:rsidR="00910C0C" w:rsidRDefault="00910C0C" w:rsidP="00910C0C">
      <w:pPr>
        <w:pStyle w:val="NoSpacing"/>
      </w:pPr>
      <w:r>
        <w:t>http://annapolisvalley.quaker.ca</w:t>
      </w:r>
    </w:p>
    <w:sectPr w:rsidR="00910C0C" w:rsidSect="004529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C3A"/>
    <w:multiLevelType w:val="hybridMultilevel"/>
    <w:tmpl w:val="8F60D6BC"/>
    <w:lvl w:ilvl="0" w:tplc="EFD4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935A1"/>
    <w:multiLevelType w:val="hybridMultilevel"/>
    <w:tmpl w:val="3280E228"/>
    <w:lvl w:ilvl="0" w:tplc="EFD4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F64D0"/>
    <w:multiLevelType w:val="hybridMultilevel"/>
    <w:tmpl w:val="B6D23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35664"/>
    <w:multiLevelType w:val="hybridMultilevel"/>
    <w:tmpl w:val="1416F9B4"/>
    <w:lvl w:ilvl="0" w:tplc="EFD4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06B9"/>
    <w:multiLevelType w:val="hybridMultilevel"/>
    <w:tmpl w:val="193EA64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4A1AA5"/>
    <w:multiLevelType w:val="hybridMultilevel"/>
    <w:tmpl w:val="D5AE136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7B7FEB"/>
    <w:multiLevelType w:val="hybridMultilevel"/>
    <w:tmpl w:val="75FEF8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732AA"/>
    <w:multiLevelType w:val="hybridMultilevel"/>
    <w:tmpl w:val="2806C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B085F"/>
    <w:multiLevelType w:val="hybridMultilevel"/>
    <w:tmpl w:val="B35EB700"/>
    <w:lvl w:ilvl="0" w:tplc="EFD4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C125A"/>
    <w:multiLevelType w:val="hybridMultilevel"/>
    <w:tmpl w:val="343AD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B16AA"/>
    <w:multiLevelType w:val="hybridMultilevel"/>
    <w:tmpl w:val="496C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674F7"/>
    <w:multiLevelType w:val="hybridMultilevel"/>
    <w:tmpl w:val="F15E5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A9"/>
    <w:rsid w:val="0005694C"/>
    <w:rsid w:val="00172B82"/>
    <w:rsid w:val="00283A08"/>
    <w:rsid w:val="002D6A4D"/>
    <w:rsid w:val="003C3D98"/>
    <w:rsid w:val="004529E5"/>
    <w:rsid w:val="00477164"/>
    <w:rsid w:val="0049049B"/>
    <w:rsid w:val="005C6D4D"/>
    <w:rsid w:val="006365EB"/>
    <w:rsid w:val="0065304D"/>
    <w:rsid w:val="006601C2"/>
    <w:rsid w:val="00660C49"/>
    <w:rsid w:val="006C6EA9"/>
    <w:rsid w:val="007041BB"/>
    <w:rsid w:val="00732AB1"/>
    <w:rsid w:val="007A5EDC"/>
    <w:rsid w:val="00910C0C"/>
    <w:rsid w:val="009330C9"/>
    <w:rsid w:val="009F11DF"/>
    <w:rsid w:val="00A274AD"/>
    <w:rsid w:val="00B82B75"/>
    <w:rsid w:val="00C450DD"/>
    <w:rsid w:val="00CF04DC"/>
    <w:rsid w:val="00D92EF6"/>
    <w:rsid w:val="00DC2C6B"/>
    <w:rsid w:val="00E76DD2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52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529E5"/>
    <w:rPr>
      <w:i/>
      <w:iCs/>
    </w:rPr>
  </w:style>
  <w:style w:type="character" w:styleId="Strong">
    <w:name w:val="Strong"/>
    <w:basedOn w:val="DefaultParagraphFont"/>
    <w:uiPriority w:val="22"/>
    <w:qFormat/>
    <w:rsid w:val="004529E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A5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A5E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5E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5EDC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569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52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529E5"/>
    <w:rPr>
      <w:i/>
      <w:iCs/>
    </w:rPr>
  </w:style>
  <w:style w:type="character" w:styleId="Strong">
    <w:name w:val="Strong"/>
    <w:basedOn w:val="DefaultParagraphFont"/>
    <w:uiPriority w:val="22"/>
    <w:qFormat/>
    <w:rsid w:val="004529E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A5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A5E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5E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5EDC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569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youtube.com/watch?v=rD5uNAMbDaQ" TargetMode="External"/><Relationship Id="rId7" Type="http://schemas.openxmlformats.org/officeDocument/2006/relationships/hyperlink" Target="http://www.quakerinstitute.org/?page_id=5" TargetMode="External"/><Relationship Id="rId8" Type="http://schemas.openxmlformats.org/officeDocument/2006/relationships/hyperlink" Target="mailto:info@annapolisvalley.quaker.c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3786</Characters>
  <Application>Microsoft Macintosh Word</Application>
  <DocSecurity>4</DocSecurity>
  <Lines>270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NSCC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Mylene</dc:creator>
  <cp:lastModifiedBy>Fred Bass</cp:lastModifiedBy>
  <cp:revision>2</cp:revision>
  <cp:lastPrinted>2013-09-04T21:26:00Z</cp:lastPrinted>
  <dcterms:created xsi:type="dcterms:W3CDTF">2014-01-11T00:23:00Z</dcterms:created>
  <dcterms:modified xsi:type="dcterms:W3CDTF">2014-01-11T00:23:00Z</dcterms:modified>
</cp:coreProperties>
</file>